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EA6A" w14:textId="77777777" w:rsidR="00334720" w:rsidRPr="00334720" w:rsidRDefault="00334720" w:rsidP="00334720">
      <w:pPr>
        <w:spacing w:after="0" w:line="240" w:lineRule="auto"/>
        <w:jc w:val="center"/>
        <w:rPr>
          <w:rFonts w:ascii="Times New Roman" w:eastAsia="Times New Roman" w:hAnsi="Times New Roman" w:cs="Times New Roman"/>
          <w:sz w:val="24"/>
          <w:szCs w:val="24"/>
        </w:rPr>
      </w:pPr>
      <w:r w:rsidRPr="00334720">
        <w:rPr>
          <w:rFonts w:ascii="Calibri" w:eastAsia="Times New Roman" w:hAnsi="Calibri" w:cs="Calibri"/>
          <w:color w:val="000000"/>
          <w:sz w:val="40"/>
          <w:szCs w:val="40"/>
          <w:u w:val="single"/>
        </w:rPr>
        <w:t>Zoning (Planning) Commission Meeting</w:t>
      </w:r>
    </w:p>
    <w:p w14:paraId="188F960A" w14:textId="77777777" w:rsidR="00334720" w:rsidRPr="00334720" w:rsidRDefault="00334720" w:rsidP="00334720">
      <w:pPr>
        <w:spacing w:after="0" w:line="240" w:lineRule="auto"/>
        <w:jc w:val="center"/>
        <w:rPr>
          <w:rFonts w:ascii="Times New Roman" w:eastAsia="Times New Roman" w:hAnsi="Times New Roman" w:cs="Times New Roman"/>
          <w:sz w:val="24"/>
          <w:szCs w:val="24"/>
        </w:rPr>
      </w:pPr>
      <w:r w:rsidRPr="00334720">
        <w:rPr>
          <w:rFonts w:ascii="Calibri" w:eastAsia="Times New Roman" w:hAnsi="Calibri" w:cs="Calibri"/>
          <w:color w:val="000000"/>
          <w:sz w:val="32"/>
          <w:szCs w:val="32"/>
        </w:rPr>
        <w:t>Minutes of Meeting Held on August 24, 2023</w:t>
      </w:r>
    </w:p>
    <w:p w14:paraId="577BB395" w14:textId="77777777" w:rsidR="00334720" w:rsidRPr="00334720" w:rsidRDefault="00334720" w:rsidP="00334720">
      <w:pPr>
        <w:spacing w:after="0" w:line="240" w:lineRule="auto"/>
        <w:jc w:val="center"/>
        <w:rPr>
          <w:rFonts w:ascii="Times New Roman" w:eastAsia="Times New Roman" w:hAnsi="Times New Roman" w:cs="Times New Roman"/>
          <w:sz w:val="24"/>
          <w:szCs w:val="24"/>
        </w:rPr>
      </w:pPr>
      <w:r w:rsidRPr="00334720">
        <w:rPr>
          <w:rFonts w:ascii="Calibri" w:eastAsia="Times New Roman" w:hAnsi="Calibri" w:cs="Calibri"/>
          <w:color w:val="000000"/>
          <w:sz w:val="32"/>
          <w:szCs w:val="32"/>
        </w:rPr>
        <w:t>At 7:00 P.M.</w:t>
      </w:r>
    </w:p>
    <w:p w14:paraId="3FA52C94" w14:textId="77777777" w:rsidR="00334720" w:rsidRPr="00334720" w:rsidRDefault="00334720" w:rsidP="00334720">
      <w:pPr>
        <w:spacing w:after="0" w:line="240" w:lineRule="auto"/>
        <w:jc w:val="center"/>
        <w:rPr>
          <w:rFonts w:ascii="Times New Roman" w:eastAsia="Times New Roman" w:hAnsi="Times New Roman" w:cs="Times New Roman"/>
          <w:sz w:val="24"/>
          <w:szCs w:val="24"/>
        </w:rPr>
      </w:pPr>
      <w:r w:rsidRPr="00334720">
        <w:rPr>
          <w:rFonts w:ascii="Calibri" w:eastAsia="Times New Roman" w:hAnsi="Calibri" w:cs="Calibri"/>
          <w:color w:val="000000"/>
          <w:sz w:val="32"/>
          <w:szCs w:val="32"/>
        </w:rPr>
        <w:t>Village Office</w:t>
      </w:r>
    </w:p>
    <w:p w14:paraId="3EABEE40"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b/>
          <w:bCs/>
          <w:color w:val="000000"/>
          <w:sz w:val="24"/>
          <w:szCs w:val="24"/>
        </w:rPr>
        <w:t>Members Present:</w:t>
      </w:r>
    </w:p>
    <w:p w14:paraId="64DFE7D6"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ab/>
        <w:t>Samantha Gordon</w:t>
      </w:r>
    </w:p>
    <w:p w14:paraId="7CCDEDBB"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ab/>
        <w:t>Addie Heusman</w:t>
      </w:r>
    </w:p>
    <w:p w14:paraId="03261BD8"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ab/>
        <w:t xml:space="preserve">Troy </w:t>
      </w:r>
      <w:proofErr w:type="spellStart"/>
      <w:r w:rsidRPr="00334720">
        <w:rPr>
          <w:rFonts w:ascii="Calibri" w:eastAsia="Times New Roman" w:hAnsi="Calibri" w:cs="Calibri"/>
          <w:color w:val="000000"/>
          <w:sz w:val="24"/>
          <w:szCs w:val="24"/>
        </w:rPr>
        <w:t>Huetson</w:t>
      </w:r>
      <w:proofErr w:type="spellEnd"/>
    </w:p>
    <w:p w14:paraId="6806D926"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ab/>
        <w:t>Chuck Wingert</w:t>
      </w:r>
    </w:p>
    <w:p w14:paraId="69C58309" w14:textId="77777777" w:rsidR="00334720" w:rsidRPr="00334720" w:rsidRDefault="00334720" w:rsidP="00334720">
      <w:pPr>
        <w:pBdr>
          <w:bottom w:val="single" w:sz="12" w:space="1" w:color="000000"/>
        </w:pBdr>
        <w:spacing w:after="0" w:line="240" w:lineRule="auto"/>
        <w:rPr>
          <w:rFonts w:ascii="Times New Roman" w:eastAsia="Times New Roman" w:hAnsi="Times New Roman" w:cs="Times New Roman"/>
          <w:sz w:val="24"/>
          <w:szCs w:val="24"/>
        </w:rPr>
      </w:pPr>
    </w:p>
    <w:p w14:paraId="5940E741"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29F4938A"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Meeting Called to order at 7:09 PM.</w:t>
      </w:r>
    </w:p>
    <w:p w14:paraId="26CCD054"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1A60ED07"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Others Present: Bev Harms</w:t>
      </w:r>
    </w:p>
    <w:p w14:paraId="1371D619"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112F4B89"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Gordon led the meeting with the pledge of allegiance.</w:t>
      </w:r>
    </w:p>
    <w:p w14:paraId="5E718110"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437128CA"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Open meetings act posted on the wall. </w:t>
      </w:r>
    </w:p>
    <w:p w14:paraId="6736AF63"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37F35948"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Meeting minutes were reviewed with no changes.  Wingert made a motion to approve the minutes and Heusman seconded the motion.  Vote all yeas.  Motion carried.</w:t>
      </w:r>
    </w:p>
    <w:p w14:paraId="0DB503B7"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745C2DD0"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Approved permits for Abby Heusman’s occupancy permit, Brian Schmidt demolition permit for back deck and Terry Thies permit for a fence.</w:t>
      </w:r>
    </w:p>
    <w:p w14:paraId="0F567675"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030B1D95"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Discussed conditional use permit application from Brian Smith at legal description Kneeland Add Lot 10 &amp; S46’ Lot 11 Blk 2 (.31A) to allow a home-based business in residential district.</w:t>
      </w:r>
    </w:p>
    <w:p w14:paraId="5C7A7DA5"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62331CB3" w14:textId="2B73BA2D" w:rsidR="00334720" w:rsidRPr="00334720" w:rsidRDefault="00334720" w:rsidP="00334720">
      <w:pPr>
        <w:spacing w:after="0" w:line="240" w:lineRule="auto"/>
        <w:rPr>
          <w:rFonts w:ascii="Times New Roman" w:eastAsia="Times New Roman" w:hAnsi="Times New Roman" w:cs="Times New Roman"/>
          <w:sz w:val="24"/>
          <w:szCs w:val="24"/>
        </w:rPr>
      </w:pPr>
      <w:proofErr w:type="spellStart"/>
      <w:r w:rsidRPr="00334720">
        <w:rPr>
          <w:rFonts w:ascii="Calibri" w:eastAsia="Times New Roman" w:hAnsi="Calibri" w:cs="Calibri"/>
          <w:color w:val="000000"/>
          <w:sz w:val="24"/>
          <w:szCs w:val="24"/>
        </w:rPr>
        <w:t>Huetson</w:t>
      </w:r>
      <w:proofErr w:type="spellEnd"/>
      <w:r w:rsidRPr="00334720">
        <w:rPr>
          <w:rFonts w:ascii="Calibri" w:eastAsia="Times New Roman" w:hAnsi="Calibri" w:cs="Calibri"/>
          <w:color w:val="000000"/>
          <w:sz w:val="24"/>
          <w:szCs w:val="24"/>
        </w:rPr>
        <w:t xml:space="preserve"> made a motion to deny the application suggesting that the application may be amended to include clarification on the location of the business, business insurance information, security plan, proof of gun permit, commercial power information, limited liability corporation information, tax information, and that there would be no selling of firearms or ammo through the business.  Heusman seconded the motion.  Vote yeas: all.  Motion carried.</w:t>
      </w:r>
    </w:p>
    <w:p w14:paraId="5DE0F63D" w14:textId="77777777" w:rsidR="00334720" w:rsidRPr="00334720" w:rsidRDefault="00334720" w:rsidP="00334720">
      <w:pPr>
        <w:spacing w:after="0" w:line="240" w:lineRule="auto"/>
        <w:rPr>
          <w:rFonts w:ascii="Times New Roman" w:eastAsia="Times New Roman" w:hAnsi="Times New Roman" w:cs="Times New Roman"/>
          <w:sz w:val="24"/>
          <w:szCs w:val="24"/>
        </w:rPr>
      </w:pPr>
    </w:p>
    <w:p w14:paraId="1A535BA1" w14:textId="77777777" w:rsidR="00334720" w:rsidRPr="00334720" w:rsidRDefault="00334720" w:rsidP="00334720">
      <w:pPr>
        <w:spacing w:after="0" w:line="240" w:lineRule="auto"/>
        <w:rPr>
          <w:rFonts w:ascii="Times New Roman" w:eastAsia="Times New Roman" w:hAnsi="Times New Roman" w:cs="Times New Roman"/>
          <w:sz w:val="24"/>
          <w:szCs w:val="24"/>
        </w:rPr>
      </w:pPr>
      <w:r w:rsidRPr="00334720">
        <w:rPr>
          <w:rFonts w:ascii="Calibri" w:eastAsia="Times New Roman" w:hAnsi="Calibri" w:cs="Calibri"/>
          <w:color w:val="000000"/>
          <w:sz w:val="24"/>
          <w:szCs w:val="24"/>
        </w:rPr>
        <w:t>Heusman motioned to adjourn the meeting at 7:32 and Wingert seconded the motion.  Vote yeas: all.  Motion carried.</w:t>
      </w:r>
    </w:p>
    <w:p w14:paraId="38DF6C7F" w14:textId="46F0A8FB" w:rsidR="00634CC1" w:rsidRPr="00A46818" w:rsidRDefault="00634CC1" w:rsidP="00A46818">
      <w:pPr>
        <w:spacing w:after="0" w:line="240" w:lineRule="auto"/>
        <w:rPr>
          <w:rFonts w:ascii="Times New Roman" w:eastAsia="Times New Roman" w:hAnsi="Times New Roman" w:cs="Times New Roman"/>
          <w:sz w:val="24"/>
          <w:szCs w:val="24"/>
        </w:rPr>
      </w:pPr>
    </w:p>
    <w:sectPr w:rsidR="00634CC1" w:rsidRPr="00A4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8A"/>
    <w:rsid w:val="001453A1"/>
    <w:rsid w:val="00334720"/>
    <w:rsid w:val="00417DCD"/>
    <w:rsid w:val="004E634E"/>
    <w:rsid w:val="005228E8"/>
    <w:rsid w:val="00622505"/>
    <w:rsid w:val="00634CC1"/>
    <w:rsid w:val="008D5339"/>
    <w:rsid w:val="00A46818"/>
    <w:rsid w:val="00A64CF8"/>
    <w:rsid w:val="00B5485D"/>
    <w:rsid w:val="00B81977"/>
    <w:rsid w:val="00D054B0"/>
    <w:rsid w:val="00E4798A"/>
    <w:rsid w:val="00F3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809F"/>
  <w15:chartTrackingRefBased/>
  <w15:docId w15:val="{93998BA3-DE42-435E-B9B9-188C0A20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04438">
      <w:bodyDiv w:val="1"/>
      <w:marLeft w:val="0"/>
      <w:marRight w:val="0"/>
      <w:marTop w:val="0"/>
      <w:marBottom w:val="0"/>
      <w:divBdr>
        <w:top w:val="none" w:sz="0" w:space="0" w:color="auto"/>
        <w:left w:val="none" w:sz="0" w:space="0" w:color="auto"/>
        <w:bottom w:val="none" w:sz="0" w:space="0" w:color="auto"/>
        <w:right w:val="none" w:sz="0" w:space="0" w:color="auto"/>
      </w:divBdr>
    </w:div>
    <w:div w:id="1030499225">
      <w:bodyDiv w:val="1"/>
      <w:marLeft w:val="0"/>
      <w:marRight w:val="0"/>
      <w:marTop w:val="0"/>
      <w:marBottom w:val="0"/>
      <w:divBdr>
        <w:top w:val="none" w:sz="0" w:space="0" w:color="auto"/>
        <w:left w:val="none" w:sz="0" w:space="0" w:color="auto"/>
        <w:bottom w:val="none" w:sz="0" w:space="0" w:color="auto"/>
        <w:right w:val="none" w:sz="0" w:space="0" w:color="auto"/>
      </w:divBdr>
    </w:div>
    <w:div w:id="10586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Gordon</dc:creator>
  <cp:keywords/>
  <dc:description/>
  <cp:lastModifiedBy>Samantha Gordon</cp:lastModifiedBy>
  <cp:revision>4</cp:revision>
  <cp:lastPrinted>2023-06-27T16:59:00Z</cp:lastPrinted>
  <dcterms:created xsi:type="dcterms:W3CDTF">2023-08-28T14:28:00Z</dcterms:created>
  <dcterms:modified xsi:type="dcterms:W3CDTF">2023-08-29T17:51:00Z</dcterms:modified>
</cp:coreProperties>
</file>